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32043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20439" w:rsidRPr="00970005" w:rsidRDefault="00320439" w:rsidP="0032043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Write a word equation for a given reaction</w:t>
                                  </w:r>
                                </w:p>
                              </w:tc>
                            </w:tr>
                            <w:tr w:rsidR="0032043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20439" w:rsidRPr="00970005" w:rsidRDefault="00320439" w:rsidP="0032043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Write a balanced symbol equation for a given reaction</w:t>
                                  </w:r>
                                </w:p>
                              </w:tc>
                            </w:tr>
                            <w:tr w:rsidR="00320439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20439" w:rsidRPr="00970005" w:rsidRDefault="00320439" w:rsidP="0032043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Include appropriate state symbols in an equation </w:t>
                                  </w:r>
                                </w:p>
                              </w:tc>
                            </w:tr>
                          </w:tbl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320439" w:rsidRPr="00A12889" w:rsidTr="00A12889">
                        <w:tc>
                          <w:tcPr>
                            <w:tcW w:w="11099" w:type="dxa"/>
                          </w:tcPr>
                          <w:p w:rsidR="00320439" w:rsidRPr="00970005" w:rsidRDefault="00320439" w:rsidP="0032043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Write a word equation for a given reaction</w:t>
                            </w:r>
                          </w:p>
                        </w:tc>
                      </w:tr>
                      <w:tr w:rsidR="00320439" w:rsidRPr="00A12889" w:rsidTr="00A12889">
                        <w:tc>
                          <w:tcPr>
                            <w:tcW w:w="11099" w:type="dxa"/>
                          </w:tcPr>
                          <w:p w:rsidR="00320439" w:rsidRPr="00970005" w:rsidRDefault="00320439" w:rsidP="0032043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Write a balanced symbol equation for a given reaction</w:t>
                            </w:r>
                          </w:p>
                        </w:tc>
                      </w:tr>
                      <w:tr w:rsidR="00320439" w:rsidRPr="00A12889" w:rsidTr="00A12889">
                        <w:tc>
                          <w:tcPr>
                            <w:tcW w:w="11099" w:type="dxa"/>
                          </w:tcPr>
                          <w:p w:rsidR="00320439" w:rsidRPr="00970005" w:rsidRDefault="00320439" w:rsidP="0032043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Include appropriate state symbols in an equation </w:t>
                            </w:r>
                          </w:p>
                        </w:tc>
                      </w:tr>
                    </w:tbl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2C25AA" w:rsidRPr="000D0E4B" w:rsidRDefault="004F0CC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0E4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Rules for chemical equations: </w:t>
                            </w:r>
                          </w:p>
                          <w:p w:rsidR="004F0CCE" w:rsidRPr="006D7995" w:rsidRDefault="00504CF1" w:rsidP="004F0C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Use an </w:t>
                            </w:r>
                            <w:r w:rsidR="004F0CCE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____, never an equals sign.</w:t>
                            </w:r>
                          </w:p>
                          <w:p w:rsidR="00000000" w:rsidRPr="006D7995" w:rsidRDefault="004F0CCE" w:rsidP="004F0C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04CF1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Show the reactants on the </w:t>
                            </w: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____ hand side</w:t>
                            </w:r>
                            <w:r w:rsidR="00504CF1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000000" w:rsidRPr="006D7995" w:rsidRDefault="00504CF1" w:rsidP="004F0C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Show the products on the </w:t>
                            </w:r>
                            <w:r w:rsidR="004F0CCE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____ </w:t>
                            </w: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hand side. </w:t>
                            </w:r>
                          </w:p>
                          <w:p w:rsidR="00000000" w:rsidRPr="006D7995" w:rsidRDefault="00504CF1" w:rsidP="004F0C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Use only words for a </w:t>
                            </w:r>
                            <w:r w:rsidR="004F0CCE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____</w:t>
                            </w: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equation and symbols for a </w:t>
                            </w:r>
                            <w:r w:rsidR="004F0CCE"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______</w:t>
                            </w: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equation. </w:t>
                            </w:r>
                          </w:p>
                          <w:p w:rsidR="004F0CCE" w:rsidRPr="006D7995" w:rsidRDefault="00504CF1" w:rsidP="004F0C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All lower case for word equations and correct case for symbols.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F0CCE" w:rsidRPr="000D0E4B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0E4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State symbols: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Solid –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Liquid -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Gas –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Aqueous (dissolved)- </w:t>
                            </w:r>
                          </w:p>
                          <w:p w:rsidR="004F0CCE" w:rsidRDefault="004F0CC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F0CC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Most salts are usually aqueous. </w:t>
                            </w:r>
                          </w:p>
                          <w:p w:rsidR="00504CF1" w:rsidRDefault="00504CF1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General word equations</w:t>
                            </w:r>
                          </w:p>
                          <w:p w:rsidR="001378AE" w:rsidRP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+ oxygen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56312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+ acid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378AE" w:rsidRDefault="00A91D4D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metal oxide</w:t>
                            </w:r>
                            <w:r w:rsid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3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+ acid </w:t>
                            </w:r>
                            <w:r w:rsidR="001378AE"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91D4D" w:rsidRDefault="00A91D4D" w:rsidP="00A91D4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hydro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xide </w:t>
                            </w:r>
                            <w:r w:rsidR="004F63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</w:t>
                            </w:r>
                            <w:r w:rsidR="004F6360" w:rsidRPr="004F63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3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acid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A91D4D" w:rsidRDefault="00A91D4D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carbonate + acid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+ halogen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 + water </w:t>
                            </w:r>
                            <w:r w:rsidRPr="001378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:rsidR="00504CF1" w:rsidRDefault="00504CF1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1901"/>
                            </w:tblGrid>
                            <w:tr w:rsidR="006D7995" w:rsidTr="006D7995">
                              <w:tc>
                                <w:tcPr>
                                  <w:tcW w:w="1910" w:type="dxa"/>
                                </w:tcPr>
                                <w:p w:rsidR="006D7995" w:rsidRP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D7995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D7995" w:rsidRP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D7995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Formula</w:t>
                                  </w:r>
                                </w:p>
                              </w:tc>
                            </w:tr>
                            <w:tr w:rsidR="006D7995" w:rsidTr="006D7995">
                              <w:tc>
                                <w:tcPr>
                                  <w:tcW w:w="1910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Hydrochloric acid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995" w:rsidTr="006D7995">
                              <w:tc>
                                <w:tcPr>
                                  <w:tcW w:w="1910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Sulfuric acid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995" w:rsidTr="006D7995">
                              <w:tc>
                                <w:tcPr>
                                  <w:tcW w:w="1910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Nitric acid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D7995" w:rsidRDefault="006D7995" w:rsidP="004F0CC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995" w:rsidRDefault="006D7995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378AE" w:rsidRDefault="001378AE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56312" w:rsidRDefault="00856312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56312" w:rsidRPr="004F0CCE" w:rsidRDefault="00856312" w:rsidP="004F0C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2C25AA" w:rsidRPr="000D0E4B" w:rsidRDefault="004F0CC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D0E4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Rules for chemical equations: </w:t>
                      </w:r>
                    </w:p>
                    <w:p w:rsidR="004F0CCE" w:rsidRPr="006D7995" w:rsidRDefault="00504CF1" w:rsidP="004F0C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Use an </w:t>
                      </w:r>
                      <w:r w:rsidR="004F0CCE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>____, never an equals sign.</w:t>
                      </w:r>
                    </w:p>
                    <w:p w:rsidR="00000000" w:rsidRPr="006D7995" w:rsidRDefault="004F0CCE" w:rsidP="004F0C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  <w:r w:rsidR="00504CF1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Show the reactants on the </w:t>
                      </w: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>____ hand side</w:t>
                      </w:r>
                      <w:r w:rsidR="00504CF1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>.</w:t>
                      </w:r>
                    </w:p>
                    <w:p w:rsidR="00000000" w:rsidRPr="006D7995" w:rsidRDefault="00504CF1" w:rsidP="004F0C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Show the products on the </w:t>
                      </w:r>
                      <w:r w:rsidR="004F0CCE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____ </w:t>
                      </w: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hand side. </w:t>
                      </w:r>
                    </w:p>
                    <w:p w:rsidR="00000000" w:rsidRPr="006D7995" w:rsidRDefault="00504CF1" w:rsidP="004F0C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Use only words for a </w:t>
                      </w:r>
                      <w:r w:rsidR="004F0CCE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>____</w:t>
                      </w: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equation and symbols for a </w:t>
                      </w:r>
                      <w:r w:rsidR="004F0CCE"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>______</w:t>
                      </w: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equation. </w:t>
                      </w:r>
                    </w:p>
                    <w:p w:rsidR="004F0CCE" w:rsidRPr="006D7995" w:rsidRDefault="00504CF1" w:rsidP="004F0C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6D7995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All lower case for word equations and correct case for symbols.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F0CCE" w:rsidRPr="000D0E4B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D0E4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State symbols: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Solid –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Liquid -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Gas –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Aqueous (dissolved)- </w:t>
                      </w:r>
                    </w:p>
                    <w:p w:rsidR="004F0CCE" w:rsidRDefault="004F0CC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F0CC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Most salts are usually aqueous. </w:t>
                      </w:r>
                    </w:p>
                    <w:p w:rsidR="00504CF1" w:rsidRDefault="00504CF1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General word equations</w:t>
                      </w:r>
                    </w:p>
                    <w:p w:rsidR="001378AE" w:rsidRP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+ oxygen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56312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+ acid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378AE" w:rsidRDefault="00A91D4D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metal oxide</w:t>
                      </w:r>
                      <w:r w:rsid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F63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+ acid </w:t>
                      </w:r>
                      <w:r w:rsidR="001378AE"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91D4D" w:rsidRDefault="00A91D4D" w:rsidP="00A91D4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hydro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xide </w:t>
                      </w:r>
                      <w:r w:rsidR="004F6360">
                        <w:rPr>
                          <w:rFonts w:ascii="Comic Sans MS" w:hAnsi="Comic Sans MS"/>
                          <w:sz w:val="20"/>
                          <w:szCs w:val="20"/>
                        </w:rPr>
                        <w:t>+</w:t>
                      </w:r>
                      <w:r w:rsidR="004F6360" w:rsidRPr="004F63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F63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acid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A91D4D" w:rsidRDefault="00A91D4D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carbonate + acid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+ halogen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 + water </w:t>
                      </w:r>
                      <w:r w:rsidRPr="001378AE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E0"/>
                      </w:r>
                    </w:p>
                    <w:p w:rsidR="00504CF1" w:rsidRDefault="00504CF1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1901"/>
                      </w:tblGrid>
                      <w:tr w:rsidR="006D7995" w:rsidTr="006D7995">
                        <w:tc>
                          <w:tcPr>
                            <w:tcW w:w="1910" w:type="dxa"/>
                          </w:tcPr>
                          <w:p w:rsidR="006D7995" w:rsidRPr="006D7995" w:rsidRDefault="006D7995" w:rsidP="004F0CCE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D7995" w:rsidRPr="006D7995" w:rsidRDefault="006D7995" w:rsidP="004F0CCE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6D799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Formula</w:t>
                            </w:r>
                          </w:p>
                        </w:tc>
                      </w:tr>
                      <w:tr w:rsidR="006D7995" w:rsidTr="006D7995">
                        <w:tc>
                          <w:tcPr>
                            <w:tcW w:w="1910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Hydrochloric acid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995" w:rsidTr="006D7995">
                        <w:tc>
                          <w:tcPr>
                            <w:tcW w:w="1910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Sulfuric acid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995" w:rsidTr="006D7995">
                        <w:tc>
                          <w:tcPr>
                            <w:tcW w:w="1910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Nitric acid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D7995" w:rsidRDefault="006D7995" w:rsidP="004F0C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D7995" w:rsidRDefault="006D7995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378AE" w:rsidRDefault="001378AE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56312" w:rsidRDefault="00856312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56312" w:rsidRPr="004F0CCE" w:rsidRDefault="00856312" w:rsidP="004F0CC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397E92">
        <w:rPr>
          <w:rFonts w:ascii="Comic Sans MS" w:hAnsi="Comic Sans MS"/>
          <w:b/>
          <w:u w:val="single"/>
        </w:rPr>
        <w:t>Describing Chemical</w:t>
      </w:r>
    </w:p>
    <w:p w:rsidR="00FB009F" w:rsidRPr="00EC21D8" w:rsidRDefault="00397E92" w:rsidP="00397E92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Reactions</w:t>
      </w:r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1378AE" w:rsidP="001378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Complete word and symbol equations for these reactions</w:t>
                            </w:r>
                            <w:r w:rsidR="00CF42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Make sure the chemical equations are balanced</w:t>
                            </w:r>
                            <w:r w:rsidR="00B43C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CF42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include state symbols. </w:t>
                            </w:r>
                          </w:p>
                          <w:p w:rsidR="00704225" w:rsidRDefault="00704225" w:rsidP="00704225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378AE" w:rsidRPr="001378AE" w:rsidRDefault="001378AE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magnesium + hydrochloric acid </w:t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78AE" w:rsidRDefault="001378AE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378AE" w:rsidRDefault="001378AE" w:rsidP="00E779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calcium carbonate + hydrochloric acid </w:t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0010" w:rsidRPr="00FC0010" w:rsidRDefault="00FC0010" w:rsidP="00FC001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C0010" w:rsidRDefault="00FC0010" w:rsidP="00E779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potassium + water </w:t>
                            </w:r>
                            <w:r w:rsidRPr="00FC001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4F6360" w:rsidRPr="004F6360" w:rsidRDefault="004F6360" w:rsidP="004F636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F6360" w:rsidRDefault="004F6360" w:rsidP="00E779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sodium + sulfuric acid </w:t>
                            </w:r>
                            <w:r w:rsidRPr="004F63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4F6360" w:rsidRPr="004F6360" w:rsidRDefault="004F6360" w:rsidP="004F636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F6360" w:rsidRDefault="00FC0010" w:rsidP="00E779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sulfuric acid + copper oxide </w:t>
                            </w:r>
                            <w:r w:rsidRPr="00FC001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1378AE" w:rsidRPr="001378AE" w:rsidRDefault="001378AE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378AE" w:rsidRPr="001378AE" w:rsidRDefault="001378AE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magnesium + oxygen </w:t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78AE" w:rsidRDefault="001378AE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378AE" w:rsidRPr="001378AE" w:rsidRDefault="001378AE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sodium hydroxide + hydrochloric acid </w:t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78AE" w:rsidRDefault="001378AE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378AE" w:rsidRDefault="001378AE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zinc + hydrochloric acid </w:t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1378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0010" w:rsidRPr="00FC0010" w:rsidRDefault="00FC0010" w:rsidP="00FC001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C0010" w:rsidRDefault="00FC0010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potassium + iodine </w:t>
                            </w:r>
                            <w:r w:rsidRPr="00FC001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FC0010" w:rsidRPr="00FC0010" w:rsidRDefault="00FC0010" w:rsidP="00FC001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C0010" w:rsidRDefault="00FC0010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potassium + oxygen</w:t>
                            </w:r>
                            <w:r w:rsidR="00F916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6A2" w:rsidRPr="00F916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4F6360" w:rsidRPr="004F6360" w:rsidRDefault="004F6360" w:rsidP="004F636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F6360" w:rsidRDefault="004F6360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sodium +water </w:t>
                            </w:r>
                            <w:r w:rsidRPr="004F63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4F6360" w:rsidRPr="004F6360" w:rsidRDefault="004F6360" w:rsidP="004F636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F6360" w:rsidRDefault="004F6360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sodium + chlorine </w:t>
                            </w:r>
                            <w:r w:rsidRPr="004F63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F916A2" w:rsidRPr="00F916A2" w:rsidRDefault="00F916A2" w:rsidP="00F916A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916A2" w:rsidRPr="001378AE" w:rsidRDefault="00F916A2" w:rsidP="00137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copper carbonate + sulfuric acid </w:t>
                            </w:r>
                            <w:r w:rsidRPr="00F916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  <w:p w:rsidR="001378AE" w:rsidRDefault="001378AE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43C02" w:rsidRPr="001378AE" w:rsidRDefault="00B43C02" w:rsidP="001378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116.8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1378AE" w:rsidP="001378A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Complete word and symbol equations for these reactions</w:t>
                      </w:r>
                      <w:r w:rsidR="00CF4255">
                        <w:rPr>
                          <w:rFonts w:ascii="Comic Sans MS" w:hAnsi="Comic Sans MS"/>
                          <w:sz w:val="18"/>
                          <w:szCs w:val="18"/>
                        </w:rPr>
                        <w:t>. Make sure the chemical equations are balanced</w:t>
                      </w:r>
                      <w:r w:rsidR="00B43C02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 w:rsidR="00CF42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include state symbols. </w:t>
                      </w:r>
                    </w:p>
                    <w:p w:rsidR="00704225" w:rsidRDefault="00704225" w:rsidP="00704225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378AE" w:rsidRPr="001378AE" w:rsidRDefault="001378AE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magnesium + hydrochloric acid </w:t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378AE" w:rsidRDefault="001378AE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378AE" w:rsidRDefault="001378AE" w:rsidP="00E779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calcium carbonate + hydrochloric acid </w:t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0010" w:rsidRPr="00FC0010" w:rsidRDefault="00FC0010" w:rsidP="00FC001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C0010" w:rsidRDefault="00FC0010" w:rsidP="00E779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potassium + water </w:t>
                      </w:r>
                      <w:r w:rsidRPr="00FC001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4F6360" w:rsidRPr="004F6360" w:rsidRDefault="004F6360" w:rsidP="004F636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F6360" w:rsidRDefault="004F6360" w:rsidP="00E779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sodium + sulfuric acid </w:t>
                      </w:r>
                      <w:r w:rsidRPr="004F636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4F6360" w:rsidRPr="004F6360" w:rsidRDefault="004F6360" w:rsidP="004F636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F6360" w:rsidRDefault="00FC0010" w:rsidP="00E779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sulfuric acid + copper oxide </w:t>
                      </w:r>
                      <w:r w:rsidRPr="00FC001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1378AE" w:rsidRPr="001378AE" w:rsidRDefault="001378AE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378AE" w:rsidRPr="001378AE" w:rsidRDefault="001378AE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magnesium + oxygen </w:t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378AE" w:rsidRDefault="001378AE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378AE" w:rsidRPr="001378AE" w:rsidRDefault="001378AE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sodium hydroxide + hydrochloric acid </w:t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378AE" w:rsidRDefault="001378AE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378AE" w:rsidRDefault="001378AE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zinc + hydrochloric acid </w:t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 w:rsidRPr="001378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0010" w:rsidRPr="00FC0010" w:rsidRDefault="00FC0010" w:rsidP="00FC001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C0010" w:rsidRDefault="00FC0010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potassium + iodine </w:t>
                      </w:r>
                      <w:r w:rsidRPr="00FC001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FC0010" w:rsidRPr="00FC0010" w:rsidRDefault="00FC0010" w:rsidP="00FC001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C0010" w:rsidRDefault="00FC0010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potassium + oxygen</w:t>
                      </w:r>
                      <w:r w:rsidR="00F916A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916A2" w:rsidRPr="00F916A2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4F6360" w:rsidRPr="004F6360" w:rsidRDefault="004F6360" w:rsidP="004F636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F6360" w:rsidRDefault="004F6360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sodium +water </w:t>
                      </w:r>
                      <w:r w:rsidRPr="004F636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4F6360" w:rsidRPr="004F6360" w:rsidRDefault="004F6360" w:rsidP="004F636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F6360" w:rsidRDefault="004F6360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sodium + chlorine </w:t>
                      </w:r>
                      <w:r w:rsidRPr="004F636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F916A2" w:rsidRPr="00F916A2" w:rsidRDefault="00F916A2" w:rsidP="00F916A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916A2" w:rsidRPr="001378AE" w:rsidRDefault="00F916A2" w:rsidP="00137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copper carbonate + sulfuric acid </w:t>
                      </w:r>
                      <w:r w:rsidRPr="00F916A2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</w:p>
                    <w:p w:rsidR="001378AE" w:rsidRDefault="001378AE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43C02" w:rsidRPr="001378AE" w:rsidRDefault="00B43C02" w:rsidP="001378A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19.6pt;height:5in" o:bullet="t">
        <v:imagedata r:id="rId1" o:title="art916B"/>
      </v:shape>
    </w:pict>
  </w:numPicBullet>
  <w:abstractNum w:abstractNumId="0" w15:restartNumberingAfterBreak="0">
    <w:nsid w:val="11E95871"/>
    <w:multiLevelType w:val="hybridMultilevel"/>
    <w:tmpl w:val="8926E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3E8"/>
    <w:multiLevelType w:val="hybridMultilevel"/>
    <w:tmpl w:val="8BAE10E0"/>
    <w:lvl w:ilvl="0" w:tplc="A4EEF2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228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05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0C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418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0E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0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EB3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8C9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144A"/>
    <w:multiLevelType w:val="hybridMultilevel"/>
    <w:tmpl w:val="2836F580"/>
    <w:lvl w:ilvl="0" w:tplc="B6ECE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6BB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CD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012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6C6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479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8A6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6B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DA48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B310EC"/>
    <w:multiLevelType w:val="hybridMultilevel"/>
    <w:tmpl w:val="A53EE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246459A"/>
    <w:multiLevelType w:val="hybridMultilevel"/>
    <w:tmpl w:val="BED6BEDE"/>
    <w:lvl w:ilvl="0" w:tplc="0066C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E4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8A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CE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A4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A9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8BB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A73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080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015BEE"/>
    <w:multiLevelType w:val="hybridMultilevel"/>
    <w:tmpl w:val="0938FED2"/>
    <w:lvl w:ilvl="0" w:tplc="5C160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36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C52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A25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224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69F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410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6E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68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3C4B"/>
    <w:multiLevelType w:val="hybridMultilevel"/>
    <w:tmpl w:val="96DAC1AC"/>
    <w:lvl w:ilvl="0" w:tplc="6E563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C5E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82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655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47F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E6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0C43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410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E6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D0E4B"/>
    <w:rsid w:val="00103474"/>
    <w:rsid w:val="001378AE"/>
    <w:rsid w:val="00191A57"/>
    <w:rsid w:val="001E1996"/>
    <w:rsid w:val="00241E9A"/>
    <w:rsid w:val="002829FD"/>
    <w:rsid w:val="00292B82"/>
    <w:rsid w:val="002C25AA"/>
    <w:rsid w:val="00320439"/>
    <w:rsid w:val="00397E92"/>
    <w:rsid w:val="003B6062"/>
    <w:rsid w:val="003F2B31"/>
    <w:rsid w:val="00466EA2"/>
    <w:rsid w:val="004D522C"/>
    <w:rsid w:val="004F0CCE"/>
    <w:rsid w:val="004F6360"/>
    <w:rsid w:val="00504CF1"/>
    <w:rsid w:val="0061604F"/>
    <w:rsid w:val="00682755"/>
    <w:rsid w:val="006C7D72"/>
    <w:rsid w:val="006D6657"/>
    <w:rsid w:val="006D7995"/>
    <w:rsid w:val="00704225"/>
    <w:rsid w:val="00722E7C"/>
    <w:rsid w:val="007D0945"/>
    <w:rsid w:val="007E03C8"/>
    <w:rsid w:val="007E424F"/>
    <w:rsid w:val="007F437B"/>
    <w:rsid w:val="008558C9"/>
    <w:rsid w:val="00856312"/>
    <w:rsid w:val="008644E8"/>
    <w:rsid w:val="009812EE"/>
    <w:rsid w:val="009F6469"/>
    <w:rsid w:val="00A12889"/>
    <w:rsid w:val="00A22D82"/>
    <w:rsid w:val="00A57083"/>
    <w:rsid w:val="00A64614"/>
    <w:rsid w:val="00A91D4D"/>
    <w:rsid w:val="00B43C02"/>
    <w:rsid w:val="00BF125D"/>
    <w:rsid w:val="00C61DE6"/>
    <w:rsid w:val="00C67AA3"/>
    <w:rsid w:val="00CA4259"/>
    <w:rsid w:val="00CB0582"/>
    <w:rsid w:val="00CE582A"/>
    <w:rsid w:val="00CF4255"/>
    <w:rsid w:val="00D01965"/>
    <w:rsid w:val="00D10DF3"/>
    <w:rsid w:val="00DD5426"/>
    <w:rsid w:val="00DE1330"/>
    <w:rsid w:val="00DE56A4"/>
    <w:rsid w:val="00EC21D8"/>
    <w:rsid w:val="00F34000"/>
    <w:rsid w:val="00F44B98"/>
    <w:rsid w:val="00F916A2"/>
    <w:rsid w:val="00FA3FFF"/>
    <w:rsid w:val="00FB009F"/>
    <w:rsid w:val="00FC0010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7FC4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AA635-57F3-465B-9A8D-DF5C646108A6}"/>
</file>

<file path=customXml/itemProps2.xml><?xml version="1.0" encoding="utf-8"?>
<ds:datastoreItem xmlns:ds="http://schemas.openxmlformats.org/officeDocument/2006/customXml" ds:itemID="{5401F0AB-1A97-4275-A890-08DD9F8CE058}"/>
</file>

<file path=customXml/itemProps3.xml><?xml version="1.0" encoding="utf-8"?>
<ds:datastoreItem xmlns:ds="http://schemas.openxmlformats.org/officeDocument/2006/customXml" ds:itemID="{A41B753C-EED1-4FA1-AF80-BE13F7170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37</cp:revision>
  <dcterms:created xsi:type="dcterms:W3CDTF">2017-10-30T18:26:00Z</dcterms:created>
  <dcterms:modified xsi:type="dcterms:W3CDTF">2017-11-04T10:27:00Z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